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36E927" w14:textId="77777777" w:rsidR="00023357" w:rsidRDefault="00023357" w:rsidP="00F2252D">
      <w:pPr>
        <w:snapToGrid w:val="0"/>
        <w:jc w:val="center"/>
      </w:pPr>
      <w:bookmarkStart w:id="0" w:name="_GoBack"/>
      <w:bookmarkEnd w:id="0"/>
    </w:p>
    <w:p w14:paraId="1D69F5C0" w14:textId="49FFD3B3" w:rsidR="00023357" w:rsidRPr="001B1012" w:rsidRDefault="00730E89" w:rsidP="001B1012">
      <w:pPr>
        <w:suppressAutoHyphens w:val="0"/>
        <w:jc w:val="center"/>
        <w:rPr>
          <w:sz w:val="2"/>
          <w:szCs w:val="2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25AA6" wp14:editId="41B8500C">
                <wp:simplePos x="0" y="0"/>
                <wp:positionH relativeFrom="page">
                  <wp:posOffset>9525</wp:posOffset>
                </wp:positionH>
                <wp:positionV relativeFrom="page">
                  <wp:posOffset>687705</wp:posOffset>
                </wp:positionV>
                <wp:extent cx="287655" cy="924814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730E89" w14:paraId="5112837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533C72F2" w14:textId="77777777" w:rsidR="00730E89" w:rsidRPr="00DB3A6C" w:rsidRDefault="00730E89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30E89" w14:paraId="2BEC0CA5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4E4AF028" w14:textId="77777777" w:rsidR="00730E89" w:rsidRDefault="00730E89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0E89" w14:paraId="3BE3D63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9ADCED1" w14:textId="0687B881" w:rsidR="00730E89" w:rsidRDefault="00AB4277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B4277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E.4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30E89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730E89" w14:paraId="1095514B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2E9E7904" w14:textId="77777777" w:rsidR="00730E89" w:rsidRDefault="00730E89" w:rsidP="005B28F8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5C5E9F" w14:textId="77777777" w:rsidR="00730E89" w:rsidRDefault="00730E89" w:rsidP="00730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.75pt;margin-top:54.15pt;width:22.65pt;height:728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730E89" w14:paraId="5112837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533C72F2" w14:textId="77777777" w:rsidR="00730E89" w:rsidRPr="00DB3A6C" w:rsidRDefault="00730E89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30E89" w14:paraId="2BEC0CA5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4E4AF028" w14:textId="77777777" w:rsidR="00730E89" w:rsidRDefault="00730E89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0E89" w14:paraId="3BE3D63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19ADCED1" w14:textId="0687B881" w:rsidR="00730E89" w:rsidRDefault="00AB4277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427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E89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730E89" w14:paraId="1095514B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2E9E7904" w14:textId="77777777" w:rsidR="00730E89" w:rsidRDefault="00730E89" w:rsidP="005B28F8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B5C5E9F" w14:textId="77777777" w:rsidR="00730E89" w:rsidRDefault="00730E89" w:rsidP="00730E89"/>
                  </w:txbxContent>
                </v:textbox>
                <w10:wrap anchorx="page" anchory="page"/>
              </v:shape>
            </w:pict>
          </mc:Fallback>
        </mc:AlternateContent>
      </w:r>
      <w:r w:rsidR="00DA128B">
        <w:rPr>
          <w:rFonts w:ascii="Arial" w:hAnsi="Arial" w:cs="Arial"/>
          <w:b/>
          <w:color w:val="000000"/>
          <w:sz w:val="28"/>
          <w:szCs w:val="28"/>
        </w:rPr>
        <w:t>Das Induktionsgesetz</w:t>
      </w:r>
    </w:p>
    <w:p w14:paraId="0505955B" w14:textId="56E3B5AC" w:rsidR="00023357" w:rsidRPr="00AD6F74" w:rsidRDefault="00023357" w:rsidP="002A4834">
      <w:pPr>
        <w:spacing w:before="120"/>
        <w:jc w:val="center"/>
        <w:rPr>
          <w:rFonts w:ascii="Arial" w:hAnsi="Arial" w:cs="Arial"/>
        </w:rPr>
      </w:pPr>
    </w:p>
    <w:p w14:paraId="423F65ED" w14:textId="736FA737" w:rsidR="00023357" w:rsidRDefault="00023357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357" w:rsidRPr="006815A9" w14:paraId="7F45A053" w14:textId="77777777" w:rsidTr="00CD4596">
        <w:tc>
          <w:tcPr>
            <w:tcW w:w="9212" w:type="dxa"/>
          </w:tcPr>
          <w:p w14:paraId="0B4C82B6" w14:textId="420947BD" w:rsidR="00676231" w:rsidRDefault="00B03D23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9120296" wp14:editId="42FA2808">
                      <wp:extent cx="355600" cy="125730"/>
                      <wp:effectExtent l="5080" t="0" r="7620" b="18415"/>
                      <wp:docPr id="2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B59B08" w14:textId="77777777" w:rsidR="002E6204" w:rsidRPr="0049039C" w:rsidRDefault="002E6204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6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Bjbbyb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30B59B08" w14:textId="77777777" w:rsidR="002E6204" w:rsidRPr="0049039C" w:rsidRDefault="002E6204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="00D76E14"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53612D6" w14:textId="2D19C944" w:rsidR="00023357" w:rsidRPr="00676231" w:rsidRDefault="00F266EC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Messparameter</w:t>
            </w:r>
          </w:p>
          <w:p w14:paraId="567D5822" w14:textId="77777777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  <w:p w14:paraId="4BDCA0D7" w14:textId="439B1E78" w:rsidR="00F266EC" w:rsidRPr="00F266EC" w:rsidRDefault="00F266EC" w:rsidP="00F266EC">
            <w:pPr>
              <w:rPr>
                <w:rFonts w:ascii="Arial" w:hAnsi="Arial"/>
                <w:sz w:val="20"/>
                <w:szCs w:val="20"/>
              </w:rPr>
            </w:pPr>
            <w:r w:rsidRPr="00F266EC">
              <w:rPr>
                <w:rFonts w:ascii="Arial" w:hAnsi="Arial"/>
                <w:sz w:val="20"/>
                <w:szCs w:val="20"/>
              </w:rPr>
              <w:t>Beg</w:t>
            </w:r>
            <w:r>
              <w:rPr>
                <w:rFonts w:ascii="Arial" w:hAnsi="Arial"/>
                <w:sz w:val="20"/>
                <w:szCs w:val="20"/>
              </w:rPr>
              <w:t>innen Sie mit 50 Messungen pro Sekunde</w:t>
            </w:r>
            <w:r w:rsidRPr="00F266EC">
              <w:rPr>
                <w:rFonts w:ascii="Arial" w:hAnsi="Arial"/>
                <w:sz w:val="20"/>
                <w:szCs w:val="20"/>
              </w:rPr>
              <w:t xml:space="preserve"> und einer Messdauer von 2 s.</w:t>
            </w:r>
          </w:p>
          <w:p w14:paraId="6A132E6C" w14:textId="62939C80" w:rsidR="00F266EC" w:rsidRPr="00F266EC" w:rsidRDefault="00F266EC" w:rsidP="00F266EC">
            <w:pPr>
              <w:rPr>
                <w:rFonts w:ascii="Arial" w:hAnsi="Arial"/>
                <w:sz w:val="20"/>
                <w:szCs w:val="20"/>
              </w:rPr>
            </w:pPr>
            <w:r w:rsidRPr="00F266EC">
              <w:rPr>
                <w:rFonts w:ascii="Arial" w:hAnsi="Arial"/>
                <w:sz w:val="20"/>
                <w:szCs w:val="20"/>
              </w:rPr>
              <w:t xml:space="preserve">Später können Sie dann die </w:t>
            </w:r>
            <w:r>
              <w:rPr>
                <w:rFonts w:ascii="Arial" w:hAnsi="Arial"/>
                <w:sz w:val="20"/>
                <w:szCs w:val="20"/>
              </w:rPr>
              <w:t>Einstellungen</w:t>
            </w:r>
            <w:r w:rsidRPr="00F266EC">
              <w:rPr>
                <w:rFonts w:ascii="Arial" w:hAnsi="Arial"/>
                <w:sz w:val="20"/>
                <w:szCs w:val="20"/>
              </w:rPr>
              <w:t xml:space="preserve"> entsprechend ihre</w:t>
            </w:r>
            <w:r w:rsidR="00674356">
              <w:rPr>
                <w:rFonts w:ascii="Arial" w:hAnsi="Arial"/>
                <w:sz w:val="20"/>
                <w:szCs w:val="20"/>
              </w:rPr>
              <w:t>r</w:t>
            </w:r>
            <w:r w:rsidRPr="00F266EC">
              <w:rPr>
                <w:rFonts w:ascii="Arial" w:hAnsi="Arial"/>
                <w:sz w:val="20"/>
                <w:szCs w:val="20"/>
              </w:rPr>
              <w:t xml:space="preserve"> eigenen Überlegungen verändern.</w:t>
            </w:r>
          </w:p>
          <w:p w14:paraId="373750D5" w14:textId="00CCCCE2" w:rsidR="00023357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  <w:p w14:paraId="1192D69E" w14:textId="77777777" w:rsidR="00F266EC" w:rsidRPr="008C5178" w:rsidRDefault="00F266EC" w:rsidP="00F266EC">
            <w:pPr>
              <w:rPr>
                <w:rFonts w:ascii="Arial" w:hAnsi="Arial"/>
                <w:sz w:val="20"/>
                <w:szCs w:val="20"/>
              </w:rPr>
            </w:pPr>
            <w:r w:rsidRPr="008C5178">
              <w:rPr>
                <w:rFonts w:ascii="Arial" w:hAnsi="Arial"/>
                <w:sz w:val="20"/>
                <w:szCs w:val="20"/>
              </w:rPr>
              <w:t>Weiter</w:t>
            </w:r>
            <w:r>
              <w:rPr>
                <w:rFonts w:ascii="Arial" w:hAnsi="Arial"/>
                <w:sz w:val="20"/>
                <w:szCs w:val="20"/>
              </w:rPr>
              <w:t>e</w:t>
            </w:r>
            <w:r w:rsidRPr="008C5178">
              <w:rPr>
                <w:rFonts w:ascii="Arial" w:hAnsi="Arial"/>
                <w:sz w:val="20"/>
                <w:szCs w:val="20"/>
              </w:rPr>
              <w:t xml:space="preserve"> Informationen:</w:t>
            </w:r>
          </w:p>
          <w:p w14:paraId="49401548" w14:textId="77777777" w:rsidR="00F266EC" w:rsidRPr="008C5178" w:rsidRDefault="00F266EC" w:rsidP="00F266EC">
            <w:pPr>
              <w:rPr>
                <w:rFonts w:ascii="Arial" w:hAnsi="Arial"/>
                <w:sz w:val="20"/>
                <w:szCs w:val="20"/>
              </w:rPr>
            </w:pPr>
          </w:p>
          <w:p w14:paraId="595AF5C1" w14:textId="75E338BE" w:rsidR="00F266EC" w:rsidRDefault="00F266EC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A2. Zeitabhängige Messungen</w:t>
            </w:r>
          </w:p>
          <w:p w14:paraId="6024CFD2" w14:textId="77777777" w:rsidR="00023357" w:rsidRPr="006815A9" w:rsidRDefault="00023357" w:rsidP="00CD459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7D87B52" w14:textId="71EB2F6C" w:rsidR="005E4E14" w:rsidRDefault="005E4E14" w:rsidP="00023357">
      <w:pPr>
        <w:rPr>
          <w:rFonts w:ascii="Arial" w:hAnsi="Arial"/>
        </w:rPr>
      </w:pPr>
    </w:p>
    <w:p w14:paraId="668735FF" w14:textId="3B70CDCA" w:rsidR="005E4E14" w:rsidRPr="005E4E14" w:rsidRDefault="005E4E14" w:rsidP="00023357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08AE8E79" w14:textId="77777777" w:rsidR="000D3BAA" w:rsidRDefault="000D3BAA" w:rsidP="00023357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66EC" w14:paraId="6C30DD62" w14:textId="77777777" w:rsidTr="00F266EC">
        <w:tc>
          <w:tcPr>
            <w:tcW w:w="9212" w:type="dxa"/>
          </w:tcPr>
          <w:p w14:paraId="60C57508" w14:textId="77777777" w:rsidR="00F266EC" w:rsidRDefault="00F266EC" w:rsidP="0002335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F776510" wp14:editId="626CF957">
                      <wp:extent cx="355600" cy="125730"/>
                      <wp:effectExtent l="5080" t="0" r="7620" b="18415"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72EDA" w14:textId="5289C650" w:rsidR="002E6204" w:rsidRPr="0049039C" w:rsidRDefault="002E6204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7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" fillcolor="#f2f2f2">
                      <v:textbox inset="0,0,0,0">
                        <w:txbxContent>
                          <w:p w14:paraId="23872EDA" w14:textId="5289C650" w:rsidR="002E6204" w:rsidRPr="0049039C" w:rsidRDefault="002E6204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778FC9ED" w14:textId="4BB466F5" w:rsidR="00F266EC" w:rsidRPr="00F266EC" w:rsidRDefault="00F266EC" w:rsidP="00F266E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F266EC">
              <w:rPr>
                <w:rFonts w:ascii="Arial" w:hAnsi="Arial"/>
                <w:b/>
                <w:i/>
                <w:sz w:val="20"/>
                <w:szCs w:val="20"/>
              </w:rPr>
              <w:t xml:space="preserve">Zusammenhang zwischen der Bewegung des Magneten, der gemessenen magnetischen 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Flussdichte</w:t>
            </w:r>
            <w:r w:rsidRPr="00F266EC">
              <w:rPr>
                <w:rFonts w:ascii="Arial" w:hAnsi="Arial"/>
                <w:b/>
                <w:i/>
                <w:sz w:val="20"/>
                <w:szCs w:val="20"/>
              </w:rPr>
              <w:t xml:space="preserve"> und der Induktionsspannung:</w:t>
            </w:r>
          </w:p>
          <w:p w14:paraId="1746D295" w14:textId="77777777" w:rsidR="00F266EC" w:rsidRPr="00676231" w:rsidRDefault="00F266EC" w:rsidP="002E4802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3F349B44" w14:textId="68617F2B" w:rsidR="00F266EC" w:rsidRPr="00F266EC" w:rsidRDefault="00F266EC" w:rsidP="00F266EC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Mit einem Klick auf </w:t>
            </w:r>
            <w:r w:rsidRPr="00F266EC">
              <w:rPr>
                <w:rFonts w:ascii="Arial" w:hAnsi="Arial"/>
                <w:sz w:val="20"/>
                <w:szCs w:val="20"/>
              </w:rPr>
              <w:t>die graphischen Darstellungen können Sie eine senkrechte, gestrichelte Linie erzeugen, die mit den Cursortasten horizontal verschiebbar ist. Ordnen Sie mit diesem Werkzeug die charakteristischen Punkte (Null-, Extrem- und Wendestellen) der gemessenen Größen einander zu. Notieren Sie ihre Ergebnisse.</w:t>
            </w:r>
          </w:p>
          <w:p w14:paraId="3C6AE71B" w14:textId="77777777" w:rsidR="00F266EC" w:rsidRPr="008F1FE6" w:rsidRDefault="00F266EC" w:rsidP="00F266E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C2C551" w14:textId="0B9A51C0" w:rsidR="005E4E14" w:rsidRDefault="00576455" w:rsidP="00576455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5A18A1E5" w14:textId="77777777" w:rsidR="005E4E14" w:rsidRPr="005E4E14" w:rsidRDefault="005E4E14" w:rsidP="005E4E14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9A9EBFE" w14:textId="77777777" w:rsidR="00023357" w:rsidRDefault="00023357" w:rsidP="00023357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F266EC" w:rsidRPr="008C5178" w14:paraId="4AF5BF58" w14:textId="77777777" w:rsidTr="001A4A8F">
        <w:trPr>
          <w:trHeight w:val="1450"/>
        </w:trPr>
        <w:tc>
          <w:tcPr>
            <w:tcW w:w="9208" w:type="dxa"/>
            <w:shd w:val="clear" w:color="auto" w:fill="auto"/>
          </w:tcPr>
          <w:p w14:paraId="630A25E6" w14:textId="77777777" w:rsidR="00F266EC" w:rsidRDefault="00F266EC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C284A79" wp14:editId="20BDCF30">
                      <wp:extent cx="355600" cy="125730"/>
                      <wp:effectExtent l="5080" t="0" r="7620" b="18415"/>
                      <wp:docPr id="2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98ED7" w14:textId="2F38A55E" w:rsidR="002E6204" w:rsidRPr="0049039C" w:rsidRDefault="002E6204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Q+0OGD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61598ED7" w14:textId="2F38A55E" w:rsidR="002E6204" w:rsidRPr="0049039C" w:rsidRDefault="002E6204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17CA9700" w14:textId="77777777" w:rsidR="00F266EC" w:rsidRPr="00F266EC" w:rsidRDefault="00F266EC" w:rsidP="00F266EC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F266EC">
              <w:rPr>
                <w:rFonts w:ascii="Arial" w:hAnsi="Arial"/>
                <w:b/>
                <w:i/>
                <w:sz w:val="20"/>
                <w:szCs w:val="20"/>
              </w:rPr>
              <w:t>Numerisch Integrieren und Differenzieren</w:t>
            </w:r>
          </w:p>
          <w:p w14:paraId="5C8EEEE1" w14:textId="77777777" w:rsidR="00F266EC" w:rsidRPr="005E4E14" w:rsidRDefault="00F266EC" w:rsidP="00CD4596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7403A59F" w14:textId="60CB6FFB" w:rsidR="00F266EC" w:rsidRPr="008C5178" w:rsidRDefault="008F50EC" w:rsidP="00CD459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 der Anleitung A</w:t>
            </w:r>
            <w:r w:rsidR="00A8683F">
              <w:rPr>
                <w:rFonts w:ascii="Arial" w:hAnsi="Arial"/>
                <w:sz w:val="20"/>
                <w:szCs w:val="20"/>
              </w:rPr>
              <w:t>16</w:t>
            </w:r>
            <w:r w:rsidR="00F266EC" w:rsidRPr="00F266EC">
              <w:rPr>
                <w:rFonts w:ascii="Arial" w:hAnsi="Arial"/>
                <w:sz w:val="20"/>
                <w:szCs w:val="20"/>
              </w:rPr>
              <w:t xml:space="preserve"> wird die numerische Integration und </w:t>
            </w:r>
            <w:proofErr w:type="spellStart"/>
            <w:r w:rsidR="00F266EC" w:rsidRPr="00F266EC">
              <w:rPr>
                <w:rFonts w:ascii="Arial" w:hAnsi="Arial"/>
                <w:sz w:val="20"/>
                <w:szCs w:val="20"/>
              </w:rPr>
              <w:t>Differenziation</w:t>
            </w:r>
            <w:proofErr w:type="spellEnd"/>
            <w:r w:rsidR="00F266EC" w:rsidRPr="00F266EC">
              <w:rPr>
                <w:rFonts w:ascii="Arial" w:hAnsi="Arial"/>
                <w:sz w:val="20"/>
                <w:szCs w:val="20"/>
              </w:rPr>
              <w:t xml:space="preserve"> mit der Tabellenkalkulation des TI-</w:t>
            </w:r>
            <w:proofErr w:type="spellStart"/>
            <w:r w:rsidR="00F266EC" w:rsidRPr="00F266EC">
              <w:rPr>
                <w:rFonts w:ascii="Arial" w:hAnsi="Arial"/>
                <w:sz w:val="20"/>
                <w:szCs w:val="20"/>
              </w:rPr>
              <w:t>Nspire</w:t>
            </w:r>
            <w:proofErr w:type="spellEnd"/>
            <w:r w:rsidR="00F266EC" w:rsidRPr="00F266EC">
              <w:rPr>
                <w:rFonts w:ascii="Arial" w:hAnsi="Arial"/>
                <w:sz w:val="20"/>
                <w:szCs w:val="20"/>
              </w:rPr>
              <w:t xml:space="preserve"> CX CAS beschrieben.</w:t>
            </w:r>
          </w:p>
        </w:tc>
      </w:tr>
    </w:tbl>
    <w:p w14:paraId="1E73C67C" w14:textId="1CDF6E02" w:rsidR="0055329A" w:rsidRPr="002F7EAC" w:rsidRDefault="0055329A" w:rsidP="00DA128B">
      <w:pPr>
        <w:rPr>
          <w:rFonts w:ascii="Arial" w:hAnsi="Arial" w:cs="Arial"/>
        </w:rPr>
      </w:pPr>
    </w:p>
    <w:sectPr w:rsidR="0055329A" w:rsidRPr="002F7EAC" w:rsidSect="00ED2CB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304" w:bottom="1134" w:left="1304" w:header="708" w:footer="708" w:gutter="0"/>
      <w:pgNumType w:start="63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6B387" w14:textId="77777777" w:rsidR="002E6204" w:rsidRDefault="002E6204">
      <w:r>
        <w:separator/>
      </w:r>
    </w:p>
  </w:endnote>
  <w:endnote w:type="continuationSeparator" w:id="0">
    <w:p w14:paraId="7F27C010" w14:textId="77777777" w:rsidR="002E6204" w:rsidRDefault="002E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458200B4" w:rsidR="002E6204" w:rsidRPr="006777C1" w:rsidRDefault="00077541" w:rsidP="00077541">
    <w:pPr>
      <w:pStyle w:val="Fuzeile"/>
      <w:pBdr>
        <w:top w:val="single" w:sz="4" w:space="1" w:color="auto"/>
      </w:pBdr>
      <w:tabs>
        <w:tab w:val="clear" w:pos="4819"/>
        <w:tab w:val="clear" w:pos="9638"/>
      </w:tabs>
    </w:pPr>
    <w:r w:rsidRPr="00077541">
      <w:rPr>
        <w:rStyle w:val="Seitenzahl"/>
        <w:rFonts w:ascii="Arial" w:hAnsi="Arial" w:cs="Arial"/>
        <w:sz w:val="20"/>
        <w:szCs w:val="20"/>
      </w:rPr>
      <w:fldChar w:fldCharType="begin"/>
    </w:r>
    <w:r w:rsidRPr="0007754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77541">
      <w:rPr>
        <w:rStyle w:val="Seitenzahl"/>
        <w:rFonts w:ascii="Arial" w:hAnsi="Arial" w:cs="Arial"/>
        <w:sz w:val="20"/>
        <w:szCs w:val="20"/>
      </w:rPr>
      <w:fldChar w:fldCharType="separate"/>
    </w:r>
    <w:r w:rsidR="003636AC">
      <w:rPr>
        <w:rStyle w:val="Seitenzahl"/>
        <w:rFonts w:ascii="Arial" w:hAnsi="Arial" w:cs="Arial"/>
        <w:noProof/>
        <w:sz w:val="20"/>
        <w:szCs w:val="20"/>
      </w:rPr>
      <w:t>64</w:t>
    </w:r>
    <w:r w:rsidRPr="0007754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  <w:t xml:space="preserve">       </w:t>
    </w:r>
    <w:r w:rsidR="002E6204">
      <w:rPr>
        <w:rFonts w:ascii="Arial" w:hAnsi="Arial" w:cs="Arial"/>
        <w:sz w:val="20"/>
      </w:rPr>
      <w:t>© 2013 T</w:t>
    </w:r>
    <w:r w:rsidR="002E6204">
      <w:rPr>
        <w:rFonts w:ascii="Arial" w:hAnsi="Arial" w:cs="Arial"/>
        <w:sz w:val="20"/>
        <w:vertAlign w:val="superscript"/>
      </w:rPr>
      <w:t>3</w:t>
    </w:r>
    <w:r w:rsidR="002E6204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6E228E97" w:rsidR="002E6204" w:rsidRDefault="002E6204" w:rsidP="00077541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077541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102D5" w14:textId="77777777" w:rsidR="002E6204" w:rsidRDefault="002E6204">
      <w:r>
        <w:separator/>
      </w:r>
    </w:p>
  </w:footnote>
  <w:footnote w:type="continuationSeparator" w:id="0">
    <w:p w14:paraId="385F58E7" w14:textId="77777777" w:rsidR="002E6204" w:rsidRDefault="002E6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2E6204" w:rsidRDefault="002E6204" w:rsidP="00077541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36CF7663" w14:textId="00BC79DF" w:rsidR="002E6204" w:rsidRPr="006424F9" w:rsidRDefault="00077541" w:rsidP="00EE1FB2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</w:t>
    </w:r>
    <w:r w:rsidR="002E6204">
      <w:rPr>
        <w:rFonts w:ascii="Arial" w:hAnsi="Arial" w:cs="Arial"/>
        <w:sz w:val="20"/>
        <w:szCs w:val="20"/>
      </w:rPr>
      <w:t>E.4</w:t>
    </w:r>
    <w:r w:rsidR="002E6204" w:rsidRPr="006424F9">
      <w:rPr>
        <w:rFonts w:ascii="Arial" w:hAnsi="Arial" w:cs="Arial"/>
        <w:sz w:val="20"/>
        <w:szCs w:val="20"/>
      </w:rPr>
      <w:t xml:space="preserve">   </w:t>
    </w:r>
    <w:r w:rsidR="002E6204">
      <w:rPr>
        <w:rFonts w:ascii="Arial" w:hAnsi="Arial" w:cs="Arial"/>
        <w:sz w:val="20"/>
        <w:szCs w:val="20"/>
      </w:rPr>
      <w:t>Das Induktionsgesetz</w:t>
    </w:r>
  </w:p>
  <w:p w14:paraId="4FFD8A0F" w14:textId="77777777" w:rsidR="002E6204" w:rsidRDefault="002E620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2E6204" w:rsidRDefault="002E6204" w:rsidP="00D1175C">
    <w:pPr>
      <w:pStyle w:val="Kopfzeile"/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0A7A55F3" w:rsidR="002E6204" w:rsidRPr="006424F9" w:rsidRDefault="002E6204" w:rsidP="00077541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E.4</w:t>
    </w:r>
    <w:r w:rsidRPr="006424F9"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>Das Induktionsgesetz</w:t>
    </w:r>
    <w:r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</w:r>
    <w:r w:rsidR="00077541">
      <w:rPr>
        <w:rFonts w:ascii="Arial" w:hAnsi="Arial" w:cs="Arial"/>
        <w:sz w:val="20"/>
        <w:szCs w:val="20"/>
      </w:rPr>
      <w:tab/>
      <w:t xml:space="preserve">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17DB6"/>
    <w:multiLevelType w:val="hybridMultilevel"/>
    <w:tmpl w:val="0A582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B2B25"/>
    <w:multiLevelType w:val="hybridMultilevel"/>
    <w:tmpl w:val="CFBE52CE"/>
    <w:lvl w:ilvl="0" w:tplc="D98441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8478D"/>
    <w:multiLevelType w:val="hybridMultilevel"/>
    <w:tmpl w:val="47480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312F7"/>
    <w:rsid w:val="00037A9E"/>
    <w:rsid w:val="00045019"/>
    <w:rsid w:val="00077541"/>
    <w:rsid w:val="000B11C6"/>
    <w:rsid w:val="000C0B59"/>
    <w:rsid w:val="000C4CFB"/>
    <w:rsid w:val="000D3BAA"/>
    <w:rsid w:val="000D3DB8"/>
    <w:rsid w:val="000D479C"/>
    <w:rsid w:val="001378CF"/>
    <w:rsid w:val="00151801"/>
    <w:rsid w:val="00183FA9"/>
    <w:rsid w:val="00197E4B"/>
    <w:rsid w:val="001A4A8F"/>
    <w:rsid w:val="001B1012"/>
    <w:rsid w:val="001B5699"/>
    <w:rsid w:val="001B7682"/>
    <w:rsid w:val="001D296D"/>
    <w:rsid w:val="001D7724"/>
    <w:rsid w:val="00216ABA"/>
    <w:rsid w:val="00231A16"/>
    <w:rsid w:val="00254974"/>
    <w:rsid w:val="0027724F"/>
    <w:rsid w:val="00282BAE"/>
    <w:rsid w:val="002A2C5B"/>
    <w:rsid w:val="002A4834"/>
    <w:rsid w:val="002D55B6"/>
    <w:rsid w:val="002E4802"/>
    <w:rsid w:val="002E4B9B"/>
    <w:rsid w:val="002E54C1"/>
    <w:rsid w:val="002E6204"/>
    <w:rsid w:val="002F7EAC"/>
    <w:rsid w:val="00320190"/>
    <w:rsid w:val="00323F8D"/>
    <w:rsid w:val="00346D23"/>
    <w:rsid w:val="003470B7"/>
    <w:rsid w:val="003636AC"/>
    <w:rsid w:val="00381E9B"/>
    <w:rsid w:val="003A78A6"/>
    <w:rsid w:val="00424829"/>
    <w:rsid w:val="00435381"/>
    <w:rsid w:val="004360CA"/>
    <w:rsid w:val="00445BAF"/>
    <w:rsid w:val="00463E61"/>
    <w:rsid w:val="004874F9"/>
    <w:rsid w:val="0049039C"/>
    <w:rsid w:val="004A0140"/>
    <w:rsid w:val="004A0842"/>
    <w:rsid w:val="004B4611"/>
    <w:rsid w:val="004B76A9"/>
    <w:rsid w:val="004C5FCD"/>
    <w:rsid w:val="00530ACB"/>
    <w:rsid w:val="00550F69"/>
    <w:rsid w:val="0055329A"/>
    <w:rsid w:val="0055689F"/>
    <w:rsid w:val="00560F0F"/>
    <w:rsid w:val="00566377"/>
    <w:rsid w:val="00576455"/>
    <w:rsid w:val="00582B6E"/>
    <w:rsid w:val="00592BC6"/>
    <w:rsid w:val="005E4E14"/>
    <w:rsid w:val="00601E05"/>
    <w:rsid w:val="00614436"/>
    <w:rsid w:val="00616705"/>
    <w:rsid w:val="00631E12"/>
    <w:rsid w:val="006424F9"/>
    <w:rsid w:val="00661381"/>
    <w:rsid w:val="00674356"/>
    <w:rsid w:val="00675B20"/>
    <w:rsid w:val="00676231"/>
    <w:rsid w:val="006777C1"/>
    <w:rsid w:val="006815A9"/>
    <w:rsid w:val="006A69F6"/>
    <w:rsid w:val="006F0A0F"/>
    <w:rsid w:val="00700987"/>
    <w:rsid w:val="007021E9"/>
    <w:rsid w:val="00723698"/>
    <w:rsid w:val="00730E89"/>
    <w:rsid w:val="007639CC"/>
    <w:rsid w:val="00782CC9"/>
    <w:rsid w:val="007A2744"/>
    <w:rsid w:val="007B0D88"/>
    <w:rsid w:val="007D2625"/>
    <w:rsid w:val="008257D8"/>
    <w:rsid w:val="00825A14"/>
    <w:rsid w:val="008766F6"/>
    <w:rsid w:val="008936BC"/>
    <w:rsid w:val="008C5178"/>
    <w:rsid w:val="008D2E0C"/>
    <w:rsid w:val="008D732B"/>
    <w:rsid w:val="008E0BC7"/>
    <w:rsid w:val="008F0101"/>
    <w:rsid w:val="008F1FE6"/>
    <w:rsid w:val="008F50EC"/>
    <w:rsid w:val="00930C76"/>
    <w:rsid w:val="009358E4"/>
    <w:rsid w:val="00953F34"/>
    <w:rsid w:val="009724DD"/>
    <w:rsid w:val="009800E9"/>
    <w:rsid w:val="00986CFB"/>
    <w:rsid w:val="009A7A24"/>
    <w:rsid w:val="009C0760"/>
    <w:rsid w:val="009D14B9"/>
    <w:rsid w:val="009E1129"/>
    <w:rsid w:val="00A04A22"/>
    <w:rsid w:val="00A4644F"/>
    <w:rsid w:val="00A51E95"/>
    <w:rsid w:val="00A56D75"/>
    <w:rsid w:val="00A5713D"/>
    <w:rsid w:val="00A64BD1"/>
    <w:rsid w:val="00A800FC"/>
    <w:rsid w:val="00A81147"/>
    <w:rsid w:val="00A8683F"/>
    <w:rsid w:val="00AA5628"/>
    <w:rsid w:val="00AB4277"/>
    <w:rsid w:val="00AC4562"/>
    <w:rsid w:val="00AD6F74"/>
    <w:rsid w:val="00AE5251"/>
    <w:rsid w:val="00B03D23"/>
    <w:rsid w:val="00B33CC5"/>
    <w:rsid w:val="00B5306D"/>
    <w:rsid w:val="00B651DA"/>
    <w:rsid w:val="00B83E4A"/>
    <w:rsid w:val="00BB401B"/>
    <w:rsid w:val="00BE07F3"/>
    <w:rsid w:val="00BE792A"/>
    <w:rsid w:val="00BE7A3F"/>
    <w:rsid w:val="00C071B6"/>
    <w:rsid w:val="00C20447"/>
    <w:rsid w:val="00C21923"/>
    <w:rsid w:val="00C3130D"/>
    <w:rsid w:val="00C44153"/>
    <w:rsid w:val="00C922E0"/>
    <w:rsid w:val="00C949F8"/>
    <w:rsid w:val="00C96E64"/>
    <w:rsid w:val="00CA2823"/>
    <w:rsid w:val="00CA3D7B"/>
    <w:rsid w:val="00CB0A03"/>
    <w:rsid w:val="00CD4596"/>
    <w:rsid w:val="00D0487A"/>
    <w:rsid w:val="00D1175C"/>
    <w:rsid w:val="00D17962"/>
    <w:rsid w:val="00D34049"/>
    <w:rsid w:val="00D35A6B"/>
    <w:rsid w:val="00D46454"/>
    <w:rsid w:val="00D4690F"/>
    <w:rsid w:val="00D4783C"/>
    <w:rsid w:val="00D5610E"/>
    <w:rsid w:val="00D76E14"/>
    <w:rsid w:val="00D80E07"/>
    <w:rsid w:val="00DA128B"/>
    <w:rsid w:val="00DD6D72"/>
    <w:rsid w:val="00DE5918"/>
    <w:rsid w:val="00E05037"/>
    <w:rsid w:val="00E0667B"/>
    <w:rsid w:val="00E45C97"/>
    <w:rsid w:val="00E63680"/>
    <w:rsid w:val="00E832EF"/>
    <w:rsid w:val="00E83CDB"/>
    <w:rsid w:val="00EC7472"/>
    <w:rsid w:val="00ED217D"/>
    <w:rsid w:val="00ED2CB4"/>
    <w:rsid w:val="00EE1FB2"/>
    <w:rsid w:val="00EE420C"/>
    <w:rsid w:val="00F03FD4"/>
    <w:rsid w:val="00F103EA"/>
    <w:rsid w:val="00F162B2"/>
    <w:rsid w:val="00F2252D"/>
    <w:rsid w:val="00F229E4"/>
    <w:rsid w:val="00F266EC"/>
    <w:rsid w:val="00F304C3"/>
    <w:rsid w:val="00F36526"/>
    <w:rsid w:val="00F42BCC"/>
    <w:rsid w:val="00F91007"/>
    <w:rsid w:val="00FB5B41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qFormat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077541"/>
  </w:style>
  <w:style w:type="character" w:customStyle="1" w:styleId="KopfzeileZeichen">
    <w:name w:val="Kopfzeile Zeichen"/>
    <w:basedOn w:val="Absatzstandardschriftart"/>
    <w:link w:val="Kopfzeile"/>
    <w:rsid w:val="00730E89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  <w:qFormat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077541"/>
  </w:style>
  <w:style w:type="character" w:customStyle="1" w:styleId="KopfzeileZeichen">
    <w:name w:val="Kopfzeile Zeichen"/>
    <w:basedOn w:val="Absatzstandardschriftart"/>
    <w:link w:val="Kopfzeile"/>
    <w:rsid w:val="00730E89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013BE-C061-0B42-8345-EC92BFA31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2013-04-02T16:04:00Z</cp:lastPrinted>
  <dcterms:created xsi:type="dcterms:W3CDTF">2013-07-21T18:40:00Z</dcterms:created>
  <dcterms:modified xsi:type="dcterms:W3CDTF">2013-07-21T18:40:00Z</dcterms:modified>
</cp:coreProperties>
</file>